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清镇市2025年第四期烟草制品零售点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可设置数量调整情况表</w:t>
      </w:r>
    </w:p>
    <w:p>
      <w:pPr>
        <w:spacing w:line="580" w:lineRule="exact"/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5"/>
        <w:tblW w:w="10166" w:type="dxa"/>
        <w:tblInd w:w="-4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07"/>
        <w:gridCol w:w="734"/>
        <w:gridCol w:w="1857"/>
        <w:gridCol w:w="992"/>
        <w:gridCol w:w="992"/>
        <w:gridCol w:w="978"/>
        <w:gridCol w:w="1023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一级单元格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二级单元格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三级单元格（最小单元格）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零售点设置数量上限（个）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现有零售点数量（个）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本期可增设零售点数量（个）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间距标准(米)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主城区</w:t>
            </w: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滨湖街道主辖区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职教路、观清路、英才路、北至清镇边界合围区域(不含特殊区域零售点数量）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职教路、百花路、云岭街、塔峰路、西至站街交界合围区域(不含特殊区域零售点数量）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原公布现有零售户554个、可增设11个，公示期内注销2个、新办许可4个，现可增设9个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百花路、观清路、职教路、清州大道合围区域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职教路、观清路、百马大道、清州大道合围区域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百花路、滨湖路、职教路、清州大道合围区域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职教路、滨湖大道、百马大道、清州大道合围区域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百马大道、清州大道、英才路、观清路合围区域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原公布现有零售户26个、可增设2个，公示期内注销1个，现可增设3个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百马大道、花园路、英才路、清州大道合围区域(不含特殊区域零售点数量）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交通学院内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农业学院内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工商学院内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建设学院内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工业学院内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时光贵州景点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四季贵州景点区域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青龙街道主辖区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塔峰路、东湖路、东平路、西南至红枫湖、南至贵安交界合围区域(不含特殊区域零售点数量）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云岭大街、云岭东路、东湖路合围区域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红枫北街、云岭东路、栗山路、百马大道合围区域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英才路、花园路、数谷大道、观清路合围区域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数谷大道、观清路、花园路、东纵线合围区域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百花大道、云岭东路、红枫北路、滨湖大道合围区域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数谷大道、花园路、东纵线、南至清镇边界合围区域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东纵线往东至清镇边界合围区域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英才路、观清路、东纵线、东北至清镇边界合围区域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贵州电力职业学院内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巢凤街道主辖区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花园路、数谷大道、巢凤大道、百马大道合围区域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东平路、栗山路、百马大道、巢凤大道、数谷大道、南至贵安交界合围区域(不含特殊区域零售点数量）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华丰食品批发城内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站街镇</w:t>
            </w: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猫场村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沙井村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猫场村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坪子村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水淹坝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煤炭组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大寨、小寨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坪桥组、小坡组、上院组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杉树村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大坡组、小寨一组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下土桥组、大新寨组、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杉树组、大寨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对门坡组、石岗坡组、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张关、大兴组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小河村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中麦组、上麦组、下麦坝组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小河组、桥边组、大院组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皂角树组、横冲组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卜子组、堡子组、抄子组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鸡场村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上、下高枧组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坪上组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鸡场组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毛家寨村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竹亭组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陈家院组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小院组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伍下组、伍上组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二道沟组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荣和村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中寨村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荣合村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龙滩村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破岩村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木林村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破岩村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高堡村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一、二、三、四组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平坝冲组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大坝组、窝塘组、干冲组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席关村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和平村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席关村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龙源村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鼠场组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莲花村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青龙一、二、三组、老王冲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半边街、莲花一、二、三组、安置小区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后坝一、二组、大寨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小井边组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林歹村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林歹二矿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朱昌组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落夯村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太平村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关口组、茶林组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干井坝组、龙头组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化龙桥组、黄泥桥组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小寨组、太平洞组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原公布现有零售户5个、可增设1个，公示期内新办许可1个，现可增设0个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毛栗坡组、中寨元组、大寨组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站街村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峰驿广场、棚户区、商业街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西环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一、二、五组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站中路、站北路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平堡村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平堡村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哈寨村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洗马村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四、五组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小高坡组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小坝村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小坝村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甘坝村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小井村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茶林村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茶林小区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干井组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青山小区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上湾组、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龙泉村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龙泉村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站南路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甘沟组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老城村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高乐村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落海村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高乐村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竹山村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站街社区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农贸路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融源路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站林路、站中路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商业街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贵化社区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贵化生活区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农贸市场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贵州化肥厂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枫渔社区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创鑫商贸城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焕然街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景韵新城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公园美郡、新城区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二矿社区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二矿居委会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二矿小区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七砂社区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七砂下四、新四村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七砂小区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116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新店镇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新店居民委员会所在地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新店居民委员会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东风居民委员会所在地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东风居民委员会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老鹰山村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落烘组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团坡组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大元组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大麻窝村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联合组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教场组,设场组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金钟组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茶店村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联合组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大元组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茶店组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桃子坝村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冒沙井组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朱家寨组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桃子坝村三组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桃子坝村一组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马路组,马槽井组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土木槽组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龙滩组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化龙村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白龙组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尖坡组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小箐组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大土组，大元组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蜂糖村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团山组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跑马组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大兴组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蜂糖组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王寨村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长坡组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院墙组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中坝村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邵家院组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盐井组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牛坡组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岩湾村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鱼田组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方家寨村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方家寨组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窝凼组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马鞍山村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马鞍组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保田组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新田组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超坝组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银杏村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白果组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季腰组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归宗村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新田组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上下归宗组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麦子坝组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风字岩村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坪上组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冒井组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鸭甸河村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匠湾组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谢家寨组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犁元组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邹家寨组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煤洞组，河坝组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永和村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新农村组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鸭池河村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桥头组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曾家寨组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徐家沟组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东风大道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东风湖村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椒园组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椒园下组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九局三处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三合村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岩头组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石板组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大田组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194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王庄乡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王庄村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王庄村（乡政府所在地）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小坡村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星寨组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新村组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深水井组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高山村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粑粑店组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后头组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下六寨组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簸涌村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蚂蝗村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亮坝徂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蔡家坝组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盐井三组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班家寨组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铝业有限公司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塘寨村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六组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五组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罗贵田组,坪上组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华电塘寨发电有限公司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洛阳村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天星组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红岩洞组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方家寨组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铧口村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铧口洞组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干田冲组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岩头村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坟坝组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栋青组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打磨冲村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戈家寨组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白岩组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王庄社区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王庄社区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235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流长乡</w:t>
            </w: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羊坝村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平头坡组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小洞口组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王院村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磅寨村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王院村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阳雀村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七组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中街村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西街组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马路组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十字村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坝上组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茶园组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一、二、四组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燕耳村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七组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银厂村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上、中湾组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大寨、背后、马路组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凹河村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沙鹅村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高坡元村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大楼脚组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马连村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马连村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天平村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马场村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一、二、三组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四、五组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川心村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川心村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红岩村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大元村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大园组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回龙组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石片组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田湾村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田湾组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大岩村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大坪地组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铜古山组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大岩组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兴隆村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小中寨组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下坝、田坝组、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排洞组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马陇村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马陇村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界陇村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油菜村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油菜组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丫口组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水淹村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水淹村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大树根村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腰岩村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白泥组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罗桂组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上街村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大岩、黄莲寨组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燕子街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黑土村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高帮组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中坝、后冲、砂坡组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马郎村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马郎村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杨院村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冒井村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六组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大树寨村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大树寨组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跑马组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羊场村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二、四组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302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犁倭乡</w:t>
            </w: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犁倭村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一、二、三、四组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五、六、七、八组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下寨村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厂坡村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下寨村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石牛村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石牛村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柿花村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上寨、新寨组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打斗组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大土组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老院村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水头组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界山村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白蜡土、纸厂组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岩脚村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岩脚村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陀陇村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打鼓村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打鼓组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芒株组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杨柳组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红岩村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偏坡组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高坡田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盐井山、内石坡组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周家桥村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周家桥组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白郎组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翁林村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冲头组、一、二、三组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右拾村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新场坝组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中柿组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右拾组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小屯村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河溪村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右山组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高翁、郭家洞组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二、三、四组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公鸡塞、细岩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茅草村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犁倭社区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街上组、老街组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341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暗流镇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暗流社区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暗流社区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朝阳村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懒龙组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宋槽组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鼓钟村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阳山组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田坎组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沙田村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顺河组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二亩组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五相土组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光明村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樱桃井组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顺河组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长坎村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长坎组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暗流河村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木刻村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蒋家院村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小沟村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龙王组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响水河村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长冲组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响水河组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韩家坝村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矿山村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猫洞组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吴家寨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大槽组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马场河组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水淹组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洗米村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381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卫城镇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卫城社区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卫城社区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东门村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东门村（乡政府所在地）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南门村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南门村（乡政府所在地）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西门村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西门村（乡政府所在地）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永乐村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斗篷寨组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胜利组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永乐组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姚家寨组，大寨组，和平组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安置小区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水库移民安置小区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坪寨村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七里半组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黄土坡组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大坡脚组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东林组，山岔组，青枫组，新中组，坪寨组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犀牛村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新中组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山岔组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桐林组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新桥组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牛奶组，大坡组，新民组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畜牧组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龙井塘组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火龙洞组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黎明村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营盘组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店子组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胡豆湾组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老保寨，羊叉组，大寨三组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凤山村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大竹组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栽江村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公告村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下公告组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上水村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青龙组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桃园组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马场坝组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二亩组，长田组，老林组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蔡水村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新竹组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龙家湾组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后寨组，小沟组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顺河村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代家湾组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星光村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青龙组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腊塔组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塘边组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莲花寺村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猫坡组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东龙组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新发村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马道子组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樱桃井组，田坝组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迎燕村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燕陇组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铜鼓组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簸箕寨组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头道河组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凤凰村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下摆多组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碉楼组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高石砍组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凰脚组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向家寨组,罗家塘组、茶林组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银桥村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台子田组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麦巷村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坝脚组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金旗村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大土组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腊拜组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大寨组，水淹组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兴明村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化腊组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碉楼组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长冲组,大坪组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克乃村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潘家寨组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长坡组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院墙组，雷寨组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471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红枫湖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贵州华电清镇发电有限公司居民委员会所在地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贵州华电清镇发电有限公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农牧场居民委员会所在地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农牧场居民委员会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畜禽水产公司居民委员会所在地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畜禽水产公司居民委员会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扁山村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扁山村一组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扁山村二组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扁山村冷水岗组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扁山村杨四组，杨五组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扁山村后午组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白泥田村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白泥村一组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白泥村二组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白泥村萝卜土组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白泥村白泥坝组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白泥村高院组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中山村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大中山组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归落组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小中山组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塘边村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打鱼寨组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水塘组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塘边组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羊昌村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羊昌组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安坝组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土门组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大冲村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关口组、刘关组、兴隆组、新街组、大冲组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毛家井组、上寨组、下寨组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右七村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堡子组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仓上组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大窝组、高田组、吴厂组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右二村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右二组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后头寨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石灰窑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月亮冲组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菜子园组、下山口组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骆家桥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下大堡组 小寨组 羊昌组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花椒组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芦荻哨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小寨组 龙井塘组 龙滩坡组 芦荻组 桃花园 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民乐村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516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麦格乡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龙滩村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高桥组、龙滩坝组、塘坎组、包包组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龙窝村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大谷佐村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一组、二组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四组、三组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腊脚村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新民二组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六组、四组、五组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谷当稗村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一组、二组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大靛山村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西陇口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麦冬组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班寨二组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麦格村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小冲村大谷陇组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小冲村河沟组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小冲村大各陇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白果树组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火烧寨组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马鞍山组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河沟组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黄兴寨组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麦格大街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麻窝田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十字街组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新厂村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新厂组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大麦西村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水落村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干田组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克土组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麦西村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谷当饶组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谷坝当组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麦西村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新寨村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杨柳冲组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罗家寨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新寨村、一组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红格组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小靛山村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寨头组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腊腮村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谷车落组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560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561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小谷陇村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曹门组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562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团坡组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563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塘寨组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564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偏组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565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观游村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观游组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566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长冲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567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大炉组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568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大水井组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569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王过河组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合计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4528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bookmarkEnd w:id="0"/>
    </w:tbl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注：1.零售点设置数量上限指现行《清镇市烟草制品零售点合理布局规划表》中确定的2025年度下半年零售点设置数量；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2.本期申办时间为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2025年10月9日9时0分0秒至2026年1月5日8时59分59秒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3.可增设零售点数量不含符合现行《清镇市烟草制品零售点合理布局规定》第十条、第十一条规定的情形。</w:t>
      </w:r>
    </w:p>
    <w:sectPr>
      <w:pgSz w:w="11906" w:h="16838"/>
      <w:pgMar w:top="2154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5F4C"/>
    <w:rsid w:val="00017CCC"/>
    <w:rsid w:val="000445C6"/>
    <w:rsid w:val="00077E61"/>
    <w:rsid w:val="00096772"/>
    <w:rsid w:val="000A290A"/>
    <w:rsid w:val="001F046A"/>
    <w:rsid w:val="001F73F7"/>
    <w:rsid w:val="0026011D"/>
    <w:rsid w:val="002930E8"/>
    <w:rsid w:val="002952A2"/>
    <w:rsid w:val="002A29DE"/>
    <w:rsid w:val="002D6624"/>
    <w:rsid w:val="002E1B54"/>
    <w:rsid w:val="00362194"/>
    <w:rsid w:val="00367D5D"/>
    <w:rsid w:val="003D70EC"/>
    <w:rsid w:val="003F4912"/>
    <w:rsid w:val="004C2DF2"/>
    <w:rsid w:val="004E0AB1"/>
    <w:rsid w:val="005463E4"/>
    <w:rsid w:val="00586C97"/>
    <w:rsid w:val="005A5F4C"/>
    <w:rsid w:val="005B4CF8"/>
    <w:rsid w:val="005C187A"/>
    <w:rsid w:val="00643FAD"/>
    <w:rsid w:val="006D3B28"/>
    <w:rsid w:val="00952845"/>
    <w:rsid w:val="00985760"/>
    <w:rsid w:val="009870FC"/>
    <w:rsid w:val="009A4CDD"/>
    <w:rsid w:val="00AD2494"/>
    <w:rsid w:val="00B13D92"/>
    <w:rsid w:val="00B51A62"/>
    <w:rsid w:val="00C42807"/>
    <w:rsid w:val="00CC544D"/>
    <w:rsid w:val="00CE4394"/>
    <w:rsid w:val="00D2627C"/>
    <w:rsid w:val="00D609CA"/>
    <w:rsid w:val="00DD1D57"/>
    <w:rsid w:val="00DD6ECC"/>
    <w:rsid w:val="00DF4961"/>
    <w:rsid w:val="00E448B7"/>
    <w:rsid w:val="00E62126"/>
    <w:rsid w:val="00E64011"/>
    <w:rsid w:val="00EF0C2D"/>
    <w:rsid w:val="00F03D5E"/>
    <w:rsid w:val="00FC663B"/>
    <w:rsid w:val="1F533FCE"/>
    <w:rsid w:val="1FFC60C0"/>
    <w:rsid w:val="2EFE0AAE"/>
    <w:rsid w:val="36FF34B2"/>
    <w:rsid w:val="432828D4"/>
    <w:rsid w:val="49927E1F"/>
    <w:rsid w:val="585942E8"/>
    <w:rsid w:val="5C9E54BE"/>
    <w:rsid w:val="6990023F"/>
    <w:rsid w:val="6C7C2645"/>
    <w:rsid w:val="728F28A8"/>
    <w:rsid w:val="78931D33"/>
    <w:rsid w:val="EFA21D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1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3">
    <w:name w:val="xl1713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4">
    <w:name w:val="xl1713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5">
    <w:name w:val="xl17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</w:rPr>
  </w:style>
  <w:style w:type="paragraph" w:customStyle="1" w:styleId="16">
    <w:name w:val="xl17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17">
    <w:name w:val="xl17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xl17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19">
    <w:name w:val="xl17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20">
    <w:name w:val="xl17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</w:rPr>
  </w:style>
  <w:style w:type="paragraph" w:customStyle="1" w:styleId="21">
    <w:name w:val="xl17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17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23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5">
    <w:name w:val="xl492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492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27">
    <w:name w:val="xl492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28">
    <w:name w:val="xl492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</w:rPr>
  </w:style>
  <w:style w:type="paragraph" w:customStyle="1" w:styleId="29">
    <w:name w:val="xl4920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492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492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2">
    <w:name w:val="xl492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492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34">
    <w:name w:val="xl492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35">
    <w:name w:val="xl492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">
    <w:name w:val="xl6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46</Pages>
  <Words>2285</Words>
  <Characters>13028</Characters>
  <Lines>108</Lines>
  <Paragraphs>30</Paragraphs>
  <TotalTime>171</TotalTime>
  <ScaleCrop>false</ScaleCrop>
  <LinksUpToDate>false</LinksUpToDate>
  <CharactersWithSpaces>15283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2024-11-20T12:00:00Z</dcterms:created>
  <dc:creator>Administrator</dc:creator>
  <cp:lastModifiedBy>gyyc</cp:lastModifiedBy>
  <dcterms:modified xsi:type="dcterms:W3CDTF">2025-10-16T14:15:33Z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1CBB622818854850B8696A0D746DD6C0_12</vt:lpwstr>
  </property>
</Properties>
</file>